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E50403" w:rsidRPr="00E50403" w:rsidTr="008F07F4">
        <w:tc>
          <w:tcPr>
            <w:tcW w:w="9570" w:type="dxa"/>
          </w:tcPr>
          <w:p w:rsidR="00E50403" w:rsidRPr="00E50403" w:rsidRDefault="00E50403" w:rsidP="00E50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E5040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3E17BE" wp14:editId="6A21BF2B">
                  <wp:extent cx="504825" cy="6286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403" w:rsidRPr="00E50403" w:rsidRDefault="00E50403" w:rsidP="00E50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</w:p>
          <w:p w:rsidR="00E50403" w:rsidRPr="00E50403" w:rsidRDefault="00E50403" w:rsidP="00E50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E50403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E50403" w:rsidRPr="00E50403" w:rsidRDefault="00E50403" w:rsidP="00E50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E50403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E50403" w:rsidRPr="00E50403" w:rsidRDefault="00E50403" w:rsidP="00E50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E50403" w:rsidRPr="00E50403" w:rsidRDefault="00E50403" w:rsidP="00E50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E50403" w:rsidRPr="00E50403" w:rsidRDefault="00E50403" w:rsidP="00E50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50403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 О С Т А Н О В Л Е Н И Е</w:t>
            </w:r>
          </w:p>
        </w:tc>
      </w:tr>
    </w:tbl>
    <w:p w:rsidR="00E50403" w:rsidRPr="00E50403" w:rsidRDefault="00E50403" w:rsidP="00E5040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E50403" w:rsidRPr="00E50403" w:rsidRDefault="00E50403" w:rsidP="00E504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E50403" w:rsidRPr="00E50403" w:rsidRDefault="00E50403" w:rsidP="00E50403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05</w:t>
      </w:r>
      <w:r w:rsidRPr="00E50403">
        <w:rPr>
          <w:rFonts w:ascii="Times New Roman" w:hAnsi="Times New Roman"/>
          <w:b/>
          <w:sz w:val="28"/>
          <w:szCs w:val="28"/>
          <w:lang w:eastAsia="en-US" w:bidi="en-US"/>
        </w:rPr>
        <w:t>.0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3</w:t>
      </w:r>
      <w:r w:rsidRPr="00E50403">
        <w:rPr>
          <w:rFonts w:ascii="Times New Roman" w:hAnsi="Times New Roman"/>
          <w:b/>
          <w:sz w:val="28"/>
          <w:szCs w:val="28"/>
          <w:lang w:eastAsia="en-US" w:bidi="en-US"/>
        </w:rPr>
        <w:t>.2024                                   с. Рязановка                                             № 1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1</w:t>
      </w:r>
      <w:r w:rsidRPr="00E50403">
        <w:rPr>
          <w:rFonts w:ascii="Times New Roman" w:hAnsi="Times New Roman"/>
          <w:b/>
          <w:sz w:val="28"/>
          <w:szCs w:val="28"/>
          <w:lang w:eastAsia="en-US" w:bidi="en-US"/>
        </w:rPr>
        <w:t>-п</w:t>
      </w:r>
    </w:p>
    <w:p w:rsidR="00E50403" w:rsidRPr="00E50403" w:rsidRDefault="00E50403" w:rsidP="00E50403">
      <w:pPr>
        <w:spacing w:after="0" w:line="240" w:lineRule="auto"/>
        <w:jc w:val="center"/>
        <w:rPr>
          <w:rFonts w:eastAsia="Calibri"/>
          <w:lang w:eastAsia="en-US"/>
        </w:rPr>
      </w:pPr>
      <w:r w:rsidRPr="00E50403">
        <w:rPr>
          <w:rFonts w:eastAsia="Calibri"/>
          <w:lang w:eastAsia="en-US"/>
        </w:rPr>
        <w:t xml:space="preserve"> </w:t>
      </w:r>
    </w:p>
    <w:p w:rsidR="00E50403" w:rsidRPr="00E50403" w:rsidRDefault="00E50403" w:rsidP="00E5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40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Рязановский сельсовет </w:t>
      </w:r>
      <w:proofErr w:type="spellStart"/>
      <w:r w:rsidRPr="00E50403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Pr="00E50403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0403">
        <w:rPr>
          <w:rFonts w:ascii="Times New Roman" w:hAnsi="Times New Roman"/>
          <w:b/>
          <w:sz w:val="28"/>
          <w:szCs w:val="28"/>
        </w:rPr>
        <w:t xml:space="preserve">от 21.05.2020 № 29-п «Об утверждении административного регламента предоставления муниципальной услуги «Рассмотрение обращений граждан в администрации муниципального образования Рязановский сельсовет </w:t>
      </w:r>
      <w:proofErr w:type="spellStart"/>
      <w:r w:rsidRPr="00E50403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Pr="00E50403">
        <w:rPr>
          <w:rFonts w:ascii="Times New Roman" w:hAnsi="Times New Roman"/>
          <w:b/>
          <w:sz w:val="28"/>
          <w:szCs w:val="28"/>
        </w:rPr>
        <w:t xml:space="preserve"> района Оренбургской области»»</w:t>
      </w:r>
    </w:p>
    <w:p w:rsidR="00E50403" w:rsidRPr="00E50403" w:rsidRDefault="00E50403" w:rsidP="00E5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403" w:rsidRDefault="00E50403" w:rsidP="00E50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29.02.2024 № 07-01-2024, в соответствии с Федеральным законом от 2 мая 2006 г. N 59-ФЗ "О порядке рассмотрения обращений граждан Российской Федерации", Администрация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постановляет: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Административный регламент предоставления муниципальной услуги «Рассмотрение обращений граждан в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утвержденный Постановлением администрации Рязановского сельсовета от </w:t>
      </w:r>
      <w:proofErr w:type="gramStart"/>
      <w:r>
        <w:rPr>
          <w:rFonts w:ascii="Times New Roman" w:hAnsi="Times New Roman"/>
          <w:sz w:val="28"/>
          <w:szCs w:val="28"/>
        </w:rPr>
        <w:t>21.05.2020  №</w:t>
      </w:r>
      <w:proofErr w:type="gramEnd"/>
      <w:r>
        <w:rPr>
          <w:rFonts w:ascii="Times New Roman" w:hAnsi="Times New Roman"/>
          <w:sz w:val="28"/>
          <w:szCs w:val="28"/>
        </w:rPr>
        <w:t xml:space="preserve"> 29-п (далее – Регламент):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Раздел 1 Регламента пунктом 1.1 следующего содержания: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Исчерпывающий </w:t>
      </w:r>
      <w:proofErr w:type="gramStart"/>
      <w:r>
        <w:rPr>
          <w:rFonts w:ascii="Times New Roman" w:hAnsi="Times New Roman"/>
          <w:sz w:val="28"/>
          <w:szCs w:val="28"/>
        </w:rPr>
        <w:t>перечень  понятий</w:t>
      </w:r>
      <w:proofErr w:type="gramEnd"/>
      <w:r>
        <w:rPr>
          <w:rFonts w:ascii="Times New Roman" w:hAnsi="Times New Roman"/>
          <w:sz w:val="28"/>
          <w:szCs w:val="28"/>
        </w:rPr>
        <w:t>, используемых для целей настоящего Административного регламента, изложен в статье 4 Федерального закона от 2 мая 2006 г. N 59-ФЗ "О порядке рассмотрения обращений граждан Российской Федерации".»;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из Регламента слова следующего содержания: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«48. В </w:t>
      </w:r>
      <w:proofErr w:type="gramStart"/>
      <w:r>
        <w:rPr>
          <w:rFonts w:ascii="Times New Roman" w:hAnsi="Times New Roman"/>
          <w:sz w:val="28"/>
          <w:szCs w:val="28"/>
        </w:rPr>
        <w:t>случае, 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в письменном обращении не указаны: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r>
        <w:rPr>
          <w:rFonts w:ascii="Times New Roman" w:hAnsi="Times New Roman"/>
          <w:sz w:val="28"/>
          <w:szCs w:val="28"/>
        </w:rPr>
        <w:lastRenderedPageBreak/>
        <w:t>совершающем или совершившем, обращение подлежит направлению в государственный орган в соответствии с его компетенцией.»;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опубликования/обнародования.</w:t>
      </w: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</w:t>
      </w:r>
      <w:proofErr w:type="gramStart"/>
      <w:r>
        <w:rPr>
          <w:rFonts w:ascii="Times New Roman" w:hAnsi="Times New Roman"/>
          <w:sz w:val="28"/>
          <w:szCs w:val="28"/>
        </w:rPr>
        <w:t xml:space="preserve">собой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403" w:rsidRDefault="00E50403" w:rsidP="00E5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А.В. Брусилов</w:t>
      </w:r>
    </w:p>
    <w:p w:rsidR="00E50403" w:rsidRDefault="00E50403" w:rsidP="00E50403">
      <w:pPr>
        <w:rPr>
          <w:rFonts w:ascii="Times New Roman" w:hAnsi="Times New Roman"/>
          <w:sz w:val="28"/>
          <w:szCs w:val="28"/>
        </w:rPr>
      </w:pPr>
    </w:p>
    <w:p w:rsidR="00E50403" w:rsidRDefault="00E50403" w:rsidP="00E5040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0403" w:rsidRDefault="00E50403" w:rsidP="00E50403">
      <w:pPr>
        <w:rPr>
          <w:rFonts w:ascii="Times New Roman" w:hAnsi="Times New Roman"/>
          <w:sz w:val="28"/>
          <w:szCs w:val="28"/>
        </w:rPr>
      </w:pPr>
    </w:p>
    <w:p w:rsidR="00E50403" w:rsidRPr="00E50403" w:rsidRDefault="00E50403" w:rsidP="00E50403">
      <w:pPr>
        <w:rPr>
          <w:rFonts w:ascii="Times New Roman" w:hAnsi="Times New Roman"/>
          <w:sz w:val="24"/>
          <w:szCs w:val="24"/>
        </w:rPr>
      </w:pPr>
      <w:r w:rsidRPr="00E50403">
        <w:rPr>
          <w:rFonts w:ascii="Times New Roman" w:hAnsi="Times New Roman"/>
          <w:sz w:val="24"/>
          <w:szCs w:val="24"/>
        </w:rPr>
        <w:t>Разослано: прокурору района, на сайт администрации, в дело.</w:t>
      </w:r>
    </w:p>
    <w:p w:rsidR="00E50403" w:rsidRDefault="00E50403" w:rsidP="00E50403">
      <w:pPr>
        <w:jc w:val="center"/>
        <w:rPr>
          <w:rFonts w:ascii="Times New Roman" w:hAnsi="Times New Roman"/>
          <w:sz w:val="28"/>
          <w:szCs w:val="28"/>
        </w:rPr>
      </w:pPr>
    </w:p>
    <w:p w:rsidR="00E50403" w:rsidRDefault="00E50403" w:rsidP="00E50403">
      <w:pPr>
        <w:jc w:val="center"/>
        <w:rPr>
          <w:rFonts w:ascii="Times New Roman" w:hAnsi="Times New Roman"/>
          <w:sz w:val="28"/>
          <w:szCs w:val="28"/>
        </w:rPr>
      </w:pPr>
    </w:p>
    <w:p w:rsidR="00E50403" w:rsidRDefault="00E50403" w:rsidP="00E50403">
      <w:pPr>
        <w:jc w:val="center"/>
        <w:rPr>
          <w:rFonts w:ascii="Times New Roman" w:hAnsi="Times New Roman"/>
          <w:sz w:val="28"/>
          <w:szCs w:val="28"/>
        </w:rPr>
      </w:pPr>
    </w:p>
    <w:p w:rsidR="00A414A2" w:rsidRDefault="00A414A2"/>
    <w:sectPr w:rsidR="00A4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57"/>
    <w:rsid w:val="00562557"/>
    <w:rsid w:val="00A414A2"/>
    <w:rsid w:val="00E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5516-968E-45BB-84E4-6A7E582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2024-03-05T07:07:00Z</cp:lastPrinted>
  <dcterms:created xsi:type="dcterms:W3CDTF">2024-03-05T07:01:00Z</dcterms:created>
  <dcterms:modified xsi:type="dcterms:W3CDTF">2024-03-05T07:07:00Z</dcterms:modified>
</cp:coreProperties>
</file>